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7987C" w14:textId="17975470" w:rsidR="00E87CC8" w:rsidRDefault="00E87CC8">
      <w:hyperlink r:id="rId4" w:history="1">
        <w:r w:rsidRPr="000D3675">
          <w:rPr>
            <w:rStyle w:val="Hiperveza"/>
          </w:rPr>
          <w:t>https</w:t>
        </w:r>
        <w:r w:rsidRPr="000D3675">
          <w:rPr>
            <w:rStyle w:val="Hiperveza"/>
          </w:rPr>
          <w:t>:</w:t>
        </w:r>
        <w:r w:rsidRPr="000D3675">
          <w:rPr>
            <w:rStyle w:val="Hiperveza"/>
          </w:rPr>
          <w:t>//wordwall.net/hr/resource/850636/vjeronauk/korijeni-kr%C5%A1%C4%87anstva-na-hrvatskim-pro</w:t>
        </w:r>
        <w:r w:rsidRPr="000D3675">
          <w:rPr>
            <w:rStyle w:val="Hiperveza"/>
          </w:rPr>
          <w:t>s</w:t>
        </w:r>
        <w:r w:rsidRPr="000D3675">
          <w:rPr>
            <w:rStyle w:val="Hiperveza"/>
          </w:rPr>
          <w:t>torima</w:t>
        </w:r>
      </w:hyperlink>
    </w:p>
    <w:p w14:paraId="186A77A9" w14:textId="609AB88B" w:rsidR="00E87CC8" w:rsidRDefault="00E87CC8"/>
    <w:p w14:paraId="2AA69EFD" w14:textId="77777777" w:rsidR="00E87CC8" w:rsidRDefault="00E87CC8"/>
    <w:p w14:paraId="17543CF8" w14:textId="34C2FB4C" w:rsidR="00E87CC8" w:rsidRDefault="00E87CC8">
      <w:hyperlink r:id="rId5" w:history="1">
        <w:r w:rsidRPr="000D3675">
          <w:rPr>
            <w:rStyle w:val="Hiperveza"/>
          </w:rPr>
          <w:t>https://wordwall.net/hr/res</w:t>
        </w:r>
        <w:r w:rsidRPr="000D3675">
          <w:rPr>
            <w:rStyle w:val="Hiperveza"/>
          </w:rPr>
          <w:t>o</w:t>
        </w:r>
        <w:r w:rsidRPr="000D3675">
          <w:rPr>
            <w:rStyle w:val="Hiperveza"/>
          </w:rPr>
          <w:t>urce/9628233/vjeronauk/korijeni-kr%c5%a1%c4%87anstva-na-hrvatskim-prostorima</w:t>
        </w:r>
      </w:hyperlink>
    </w:p>
    <w:p w14:paraId="4F259D4C" w14:textId="372F5D2A" w:rsidR="00E87CC8" w:rsidRDefault="00E87CC8"/>
    <w:p w14:paraId="2F15E3D5" w14:textId="6669356C" w:rsidR="00E87CC8" w:rsidRDefault="00577FBB">
      <w:hyperlink r:id="rId6" w:history="1">
        <w:r w:rsidRPr="000D3675">
          <w:rPr>
            <w:rStyle w:val="Hiperveza"/>
          </w:rPr>
          <w:t>https://wordwall.net/hr</w:t>
        </w:r>
        <w:r w:rsidRPr="000D3675">
          <w:rPr>
            <w:rStyle w:val="Hiperveza"/>
          </w:rPr>
          <w:t>/</w:t>
        </w:r>
        <w:r w:rsidRPr="000D3675">
          <w:rPr>
            <w:rStyle w:val="Hiperveza"/>
          </w:rPr>
          <w:t>resource/28031783/dru%c5%a1tveni-i-vjerski-%c5%beivot-hrvata</w:t>
        </w:r>
      </w:hyperlink>
    </w:p>
    <w:p w14:paraId="6BF4A40F" w14:textId="77777777" w:rsidR="00577FBB" w:rsidRDefault="00577FBB"/>
    <w:p w14:paraId="2C03AF1B" w14:textId="77777777" w:rsidR="00E87CC8" w:rsidRDefault="00E87CC8"/>
    <w:p w14:paraId="65639270" w14:textId="0BA84A6D" w:rsidR="001F74BB" w:rsidRDefault="00E87CC8">
      <w:hyperlink r:id="rId7" w:history="1">
        <w:r w:rsidRPr="000D3675">
          <w:rPr>
            <w:rStyle w:val="Hiperveza"/>
          </w:rPr>
          <w:t>https://wordwall.net/hr/resource/9628233/vjeronauk/korijeni-kr%c5%a1%c4%87anstva-na-hrvatskim-prostorima</w:t>
        </w:r>
      </w:hyperlink>
    </w:p>
    <w:p w14:paraId="0354DF7A" w14:textId="23C28D8F" w:rsidR="000D3236" w:rsidRDefault="000D3236"/>
    <w:p w14:paraId="79BD76E5" w14:textId="2DCD18AB" w:rsidR="000D3236" w:rsidRDefault="000D3236">
      <w:hyperlink r:id="rId8" w:history="1">
        <w:r w:rsidRPr="000D3675">
          <w:rPr>
            <w:rStyle w:val="Hiperveza"/>
          </w:rPr>
          <w:t>https://wordwall.net/hr/resource/377414/vjeronauk/pokr%c5%a1tenje-hrvata</w:t>
        </w:r>
      </w:hyperlink>
    </w:p>
    <w:p w14:paraId="2FD1210C" w14:textId="50E832A7" w:rsidR="000D3236" w:rsidRDefault="000D3236"/>
    <w:p w14:paraId="27F1AA99" w14:textId="0D21352A" w:rsidR="000D3236" w:rsidRDefault="000D3236" w:rsidP="000D3236">
      <w:pPr>
        <w:pStyle w:val="Naslov1"/>
        <w:spacing w:before="0" w:beforeAutospacing="0" w:after="75" w:afterAutospacing="0" w:line="473" w:lineRule="atLeast"/>
        <w:textAlignment w:val="center"/>
        <w:rPr>
          <w:rStyle w:val="js-activity-title-value"/>
          <w:rFonts w:ascii="Open Sans" w:hAnsi="Open Sans" w:cs="Open Sans"/>
          <w:color w:val="000000"/>
          <w:sz w:val="32"/>
          <w:szCs w:val="32"/>
        </w:rPr>
      </w:pPr>
      <w:r>
        <w:rPr>
          <w:rStyle w:val="js-activity-title-value"/>
          <w:rFonts w:ascii="Open Sans" w:hAnsi="Open Sans" w:cs="Open Sans"/>
          <w:color w:val="000000"/>
          <w:sz w:val="32"/>
          <w:szCs w:val="32"/>
        </w:rPr>
        <w:t>Katolička crkva u Hrvata danas</w:t>
      </w:r>
      <w:r>
        <w:rPr>
          <w:rStyle w:val="js-activity-title-value"/>
          <w:rFonts w:ascii="Open Sans" w:hAnsi="Open Sans" w:cs="Open Sans"/>
          <w:color w:val="000000"/>
          <w:sz w:val="32"/>
          <w:szCs w:val="32"/>
        </w:rPr>
        <w:t>:</w:t>
      </w:r>
    </w:p>
    <w:p w14:paraId="4E013C70" w14:textId="6BDDE058" w:rsidR="000D3236" w:rsidRDefault="000D3236" w:rsidP="000D3236">
      <w:pPr>
        <w:pStyle w:val="Naslov1"/>
        <w:spacing w:before="0" w:beforeAutospacing="0" w:after="75" w:afterAutospacing="0" w:line="473" w:lineRule="atLeast"/>
        <w:textAlignment w:val="center"/>
        <w:rPr>
          <w:rFonts w:ascii="Open Sans" w:hAnsi="Open Sans" w:cs="Open Sans"/>
          <w:color w:val="000000"/>
          <w:sz w:val="32"/>
          <w:szCs w:val="32"/>
        </w:rPr>
      </w:pPr>
      <w:hyperlink r:id="rId9" w:history="1">
        <w:r w:rsidRPr="000D3675">
          <w:rPr>
            <w:rStyle w:val="Hiperveza"/>
            <w:rFonts w:ascii="Open Sans" w:hAnsi="Open Sans" w:cs="Open Sans"/>
            <w:sz w:val="32"/>
            <w:szCs w:val="32"/>
          </w:rPr>
          <w:t>https://wordwall.net/hr/resource/15017877/vjeronauk/katoli%c4%8dk</w:t>
        </w:r>
        <w:r w:rsidRPr="000D3675">
          <w:rPr>
            <w:rStyle w:val="Hiperveza"/>
            <w:rFonts w:ascii="Open Sans" w:hAnsi="Open Sans" w:cs="Open Sans"/>
            <w:sz w:val="32"/>
            <w:szCs w:val="32"/>
          </w:rPr>
          <w:t>a</w:t>
        </w:r>
        <w:r w:rsidRPr="000D3675">
          <w:rPr>
            <w:rStyle w:val="Hiperveza"/>
            <w:rFonts w:ascii="Open Sans" w:hAnsi="Open Sans" w:cs="Open Sans"/>
            <w:sz w:val="32"/>
            <w:szCs w:val="32"/>
          </w:rPr>
          <w:t>-crkva-u-hrvata-danas</w:t>
        </w:r>
      </w:hyperlink>
    </w:p>
    <w:p w14:paraId="21D8F6F3" w14:textId="1754795F" w:rsidR="000D3236" w:rsidRDefault="000D3236" w:rsidP="000D3236">
      <w:pPr>
        <w:pStyle w:val="Naslov1"/>
        <w:spacing w:before="0" w:beforeAutospacing="0" w:after="75" w:afterAutospacing="0" w:line="473" w:lineRule="atLeast"/>
        <w:textAlignment w:val="center"/>
        <w:rPr>
          <w:rFonts w:ascii="Open Sans" w:hAnsi="Open Sans" w:cs="Open Sans"/>
          <w:color w:val="000000"/>
          <w:sz w:val="32"/>
          <w:szCs w:val="32"/>
        </w:rPr>
      </w:pPr>
    </w:p>
    <w:p w14:paraId="1EC0F061" w14:textId="7B0A0D67" w:rsidR="000D3236" w:rsidRDefault="000D3236" w:rsidP="000D3236">
      <w:pPr>
        <w:pStyle w:val="Naslov1"/>
        <w:spacing w:before="0" w:beforeAutospacing="0" w:after="75" w:afterAutospacing="0" w:line="473" w:lineRule="atLeast"/>
        <w:textAlignment w:val="center"/>
        <w:rPr>
          <w:rFonts w:ascii="Open Sans" w:hAnsi="Open Sans" w:cs="Open Sans"/>
          <w:color w:val="000000"/>
          <w:sz w:val="32"/>
          <w:szCs w:val="32"/>
        </w:rPr>
      </w:pPr>
      <w:hyperlink r:id="rId10" w:history="1">
        <w:r w:rsidRPr="000D3675">
          <w:rPr>
            <w:rStyle w:val="Hiperveza"/>
            <w:rFonts w:ascii="Open Sans" w:hAnsi="Open Sans" w:cs="Open Sans"/>
            <w:sz w:val="32"/>
            <w:szCs w:val="32"/>
          </w:rPr>
          <w:t>https://wordwall.net/hr/resource/12618635/vjeronauk/korijeni-kr%c5%a1%c4%87anstva</w:t>
        </w:r>
      </w:hyperlink>
    </w:p>
    <w:p w14:paraId="4A0DE2E6" w14:textId="67232772" w:rsidR="000D3236" w:rsidRDefault="000D3236" w:rsidP="000D3236">
      <w:pPr>
        <w:pStyle w:val="Naslov1"/>
        <w:spacing w:before="0" w:beforeAutospacing="0" w:after="75" w:afterAutospacing="0" w:line="473" w:lineRule="atLeast"/>
        <w:textAlignment w:val="center"/>
        <w:rPr>
          <w:rFonts w:ascii="Open Sans" w:hAnsi="Open Sans" w:cs="Open Sans"/>
          <w:color w:val="000000"/>
          <w:sz w:val="32"/>
          <w:szCs w:val="32"/>
        </w:rPr>
      </w:pPr>
    </w:p>
    <w:p w14:paraId="4AAD1CA7" w14:textId="5C7E2C89" w:rsidR="000D3236" w:rsidRDefault="000D3236" w:rsidP="000D3236">
      <w:pPr>
        <w:pStyle w:val="Naslov1"/>
        <w:spacing w:before="0" w:beforeAutospacing="0" w:after="75" w:afterAutospacing="0" w:line="473" w:lineRule="atLeast"/>
        <w:textAlignment w:val="center"/>
        <w:rPr>
          <w:rFonts w:ascii="Open Sans" w:hAnsi="Open Sans" w:cs="Open Sans"/>
          <w:color w:val="000000"/>
          <w:sz w:val="32"/>
          <w:szCs w:val="32"/>
        </w:rPr>
      </w:pPr>
      <w:hyperlink r:id="rId11" w:history="1">
        <w:r w:rsidRPr="000D3675">
          <w:rPr>
            <w:rStyle w:val="Hiperveza"/>
            <w:rFonts w:ascii="Open Sans" w:hAnsi="Open Sans" w:cs="Open Sans"/>
            <w:sz w:val="32"/>
            <w:szCs w:val="32"/>
          </w:rPr>
          <w:t>https://wordwall.net/hr/resource/1455192/vjeronauk/katoli%c4%8dka-crkvakr%c5%a1%c4%87anstvo-u-hrvata</w:t>
        </w:r>
      </w:hyperlink>
    </w:p>
    <w:p w14:paraId="7321C613" w14:textId="3D442DBB" w:rsidR="000D3236" w:rsidRDefault="000D3236" w:rsidP="000D3236">
      <w:pPr>
        <w:pStyle w:val="Naslov1"/>
        <w:spacing w:before="0" w:beforeAutospacing="0" w:after="75" w:afterAutospacing="0" w:line="473" w:lineRule="atLeast"/>
        <w:textAlignment w:val="center"/>
        <w:rPr>
          <w:rFonts w:ascii="Open Sans" w:hAnsi="Open Sans" w:cs="Open Sans"/>
          <w:color w:val="000000"/>
          <w:sz w:val="32"/>
          <w:szCs w:val="32"/>
        </w:rPr>
      </w:pPr>
    </w:p>
    <w:p w14:paraId="7B9B2776" w14:textId="52CD38FD" w:rsidR="000D3236" w:rsidRDefault="00E87CC8" w:rsidP="000D3236">
      <w:pPr>
        <w:pStyle w:val="Naslov1"/>
        <w:spacing w:before="0" w:beforeAutospacing="0" w:after="75" w:afterAutospacing="0" w:line="473" w:lineRule="atLeast"/>
        <w:textAlignment w:val="center"/>
        <w:rPr>
          <w:rFonts w:ascii="Open Sans" w:hAnsi="Open Sans" w:cs="Open Sans"/>
          <w:color w:val="000000"/>
          <w:sz w:val="32"/>
          <w:szCs w:val="32"/>
        </w:rPr>
      </w:pPr>
      <w:r>
        <w:rPr>
          <w:rFonts w:ascii="Open Sans" w:hAnsi="Open Sans" w:cs="Open Sans"/>
          <w:color w:val="000000"/>
          <w:sz w:val="32"/>
          <w:szCs w:val="32"/>
        </w:rPr>
        <w:t xml:space="preserve">Predziđe kršćanstva: </w:t>
      </w:r>
      <w:hyperlink r:id="rId12" w:history="1">
        <w:r w:rsidRPr="000D3675">
          <w:rPr>
            <w:rStyle w:val="Hiperveza"/>
            <w:rFonts w:ascii="Open Sans" w:hAnsi="Open Sans" w:cs="Open Sans"/>
            <w:sz w:val="32"/>
            <w:szCs w:val="32"/>
          </w:rPr>
          <w:t>https://wordwall.net/hr/resource/820509/vjeronauk/predzi%c4%91e-kr%c5%a1%c4%87anstva</w:t>
        </w:r>
      </w:hyperlink>
    </w:p>
    <w:p w14:paraId="1246A6EF" w14:textId="12A6A3AC" w:rsidR="00E87CC8" w:rsidRDefault="00E87CC8" w:rsidP="000D3236">
      <w:pPr>
        <w:pStyle w:val="Naslov1"/>
        <w:spacing w:before="0" w:beforeAutospacing="0" w:after="75" w:afterAutospacing="0" w:line="473" w:lineRule="atLeast"/>
        <w:textAlignment w:val="center"/>
        <w:rPr>
          <w:rFonts w:ascii="Open Sans" w:hAnsi="Open Sans" w:cs="Open Sans"/>
          <w:color w:val="000000"/>
          <w:sz w:val="32"/>
          <w:szCs w:val="32"/>
        </w:rPr>
      </w:pPr>
    </w:p>
    <w:p w14:paraId="1DE1BFB9" w14:textId="77777777" w:rsidR="00E87CC8" w:rsidRDefault="00E87CC8" w:rsidP="000D3236">
      <w:pPr>
        <w:pStyle w:val="Naslov1"/>
        <w:spacing w:before="0" w:beforeAutospacing="0" w:after="75" w:afterAutospacing="0" w:line="473" w:lineRule="atLeast"/>
        <w:textAlignment w:val="center"/>
        <w:rPr>
          <w:rFonts w:ascii="Open Sans" w:hAnsi="Open Sans" w:cs="Open Sans"/>
          <w:color w:val="000000"/>
          <w:sz w:val="32"/>
          <w:szCs w:val="32"/>
        </w:rPr>
      </w:pPr>
    </w:p>
    <w:p w14:paraId="7D2A812D" w14:textId="321FBE5B" w:rsidR="000D3236" w:rsidRDefault="000D3236" w:rsidP="000D3236">
      <w:pPr>
        <w:jc w:val="right"/>
        <w:textAlignment w:val="center"/>
        <w:rPr>
          <w:rFonts w:ascii="Open Sans" w:hAnsi="Open Sans" w:cs="Open Sans"/>
          <w:color w:val="000000"/>
          <w:sz w:val="2"/>
          <w:szCs w:val="2"/>
        </w:rPr>
      </w:pPr>
      <w:hyperlink r:id="rId13" w:tooltip="Podijeljeno sa zajednicom" w:history="1">
        <w:r>
          <w:rPr>
            <w:rFonts w:ascii="Open Sans" w:hAnsi="Open Sans" w:cs="Open Sans"/>
            <w:noProof/>
            <w:color w:val="000000"/>
            <w:sz w:val="21"/>
            <w:szCs w:val="21"/>
            <w:bdr w:val="single" w:sz="6" w:space="0" w:color="B0B0B0" w:frame="1"/>
            <w:shd w:val="clear" w:color="auto" w:fill="F8F8F8"/>
          </w:rPr>
          <w:drawing>
            <wp:inline distT="0" distB="0" distL="0" distR="0" wp14:anchorId="796161CB" wp14:editId="17BC6948">
              <wp:extent cx="198120" cy="198120"/>
              <wp:effectExtent l="0" t="0" r="0" b="0"/>
              <wp:docPr id="1" name="Slika 1">
                <a:hlinkClick xmlns:a="http://schemas.openxmlformats.org/drawingml/2006/main" r:id="rId9" tooltip="&quot;Podijeljeno sa zajednicom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9" tooltip="&quot;Podijeljeno sa zajednicom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812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eza"/>
            <w:rFonts w:ascii="Open Sans" w:hAnsi="Open Sans" w:cs="Open Sans"/>
            <w:color w:val="000000"/>
            <w:sz w:val="21"/>
            <w:szCs w:val="21"/>
            <w:bdr w:val="single" w:sz="6" w:space="0" w:color="B0B0B0" w:frame="1"/>
            <w:shd w:val="clear" w:color="auto" w:fill="F8F8F8"/>
          </w:rPr>
          <w:t>   Podijeli</w:t>
        </w:r>
      </w:hyperlink>
    </w:p>
    <w:p w14:paraId="76EC1F7C" w14:textId="77777777" w:rsidR="000D3236" w:rsidRDefault="000D3236"/>
    <w:sectPr w:rsidR="000D3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36"/>
    <w:rsid w:val="000D3236"/>
    <w:rsid w:val="001F74BB"/>
    <w:rsid w:val="00577FBB"/>
    <w:rsid w:val="00E8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C6F5"/>
  <w15:chartTrackingRefBased/>
  <w15:docId w15:val="{91F9A175-A248-4872-892D-B0407E8A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0D3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323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3236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0D323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js-activity-title-value">
    <w:name w:val="js-activity-title-value"/>
    <w:basedOn w:val="Zadanifontodlomka"/>
    <w:rsid w:val="000D3236"/>
  </w:style>
  <w:style w:type="character" w:styleId="SlijeenaHiperveza">
    <w:name w:val="FollowedHyperlink"/>
    <w:basedOn w:val="Zadanifontodlomka"/>
    <w:uiPriority w:val="99"/>
    <w:semiHidden/>
    <w:unhideWhenUsed/>
    <w:rsid w:val="00E87C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11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377414/vjeronauk/pokr%c5%a1tenje-hrvata" TargetMode="External"/><Relationship Id="rId13" Type="http://schemas.openxmlformats.org/officeDocument/2006/relationships/hyperlink" Target="https://wordwall.net/hr/resource/15017877/vjeronauk/katoli%c4%8dka-crkva-u-hrvata-dan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hr/resource/9628233/vjeronauk/korijeni-kr%c5%a1%c4%87anstva-na-hrvatskim-prostorima" TargetMode="External"/><Relationship Id="rId12" Type="http://schemas.openxmlformats.org/officeDocument/2006/relationships/hyperlink" Target="https://wordwall.net/hr/resource/820509/vjeronauk/predzi%c4%91e-kr%c5%a1%c4%87anstv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28031783/dru%c5%a1tveni-i-vjerski-%c5%beivot-hrvata" TargetMode="External"/><Relationship Id="rId11" Type="http://schemas.openxmlformats.org/officeDocument/2006/relationships/hyperlink" Target="https://wordwall.net/hr/resource/1455192/vjeronauk/katoli%c4%8dka-crkvakr%c5%a1%c4%87anstvo-u-hrvata" TargetMode="External"/><Relationship Id="rId5" Type="http://schemas.openxmlformats.org/officeDocument/2006/relationships/hyperlink" Target="https://wordwall.net/hr/resource/9628233/vjeronauk/korijeni-kr%c5%a1%c4%87anstva-na-hrvatskim-prostorim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ordwall.net/hr/resource/12618635/vjeronauk/korijeni-kr%c5%a1%c4%87anstva" TargetMode="External"/><Relationship Id="rId4" Type="http://schemas.openxmlformats.org/officeDocument/2006/relationships/hyperlink" Target="https://wordwall.net/hr/resource/850636/vjeronauk/korijeni-kr%C5%A1%C4%87anstva-na-hrvatskim-prostorima" TargetMode="External"/><Relationship Id="rId9" Type="http://schemas.openxmlformats.org/officeDocument/2006/relationships/hyperlink" Target="https://wordwall.net/hr/resource/15017877/vjeronauk/katoli%c4%8dka-crkva-u-hrvata-danas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2022-01-26T19:21:00Z</dcterms:created>
  <dcterms:modified xsi:type="dcterms:W3CDTF">2022-01-26T20:30:00Z</dcterms:modified>
</cp:coreProperties>
</file>